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993C4" w14:textId="36FB3EA6" w:rsidR="00DF0A43" w:rsidRDefault="005F210C" w:rsidP="00175D68">
      <w:pPr>
        <w:spacing w:before="1560" w:after="120" w:line="276" w:lineRule="auto"/>
        <w:jc w:val="right"/>
      </w:pPr>
      <w:r w:rsidRPr="00350E58">
        <w:t xml:space="preserve">Pszczyna, dnia </w:t>
      </w:r>
      <w:r w:rsidR="004800B7">
        <w:t>2</w:t>
      </w:r>
      <w:r w:rsidR="009727F1">
        <w:t>1</w:t>
      </w:r>
      <w:r w:rsidR="00736FC9">
        <w:t xml:space="preserve"> </w:t>
      </w:r>
      <w:r w:rsidRPr="00350E58">
        <w:t>stycznia 20</w:t>
      </w:r>
      <w:r w:rsidR="00EB0AC8">
        <w:t>2</w:t>
      </w:r>
      <w:r w:rsidR="0003318A">
        <w:t>2</w:t>
      </w:r>
      <w:r w:rsidR="00C81B77">
        <w:t xml:space="preserve"> </w:t>
      </w:r>
      <w:r w:rsidRPr="00350E58">
        <w:t>r.</w:t>
      </w:r>
    </w:p>
    <w:p w14:paraId="3FB68CB6" w14:textId="13EF25E4" w:rsidR="00295218" w:rsidRPr="00DF0A43" w:rsidRDefault="005F210C" w:rsidP="00175D68">
      <w:pPr>
        <w:spacing w:line="276" w:lineRule="auto"/>
        <w:jc w:val="right"/>
      </w:pPr>
      <w:r w:rsidRPr="00350E58">
        <w:t>KZ</w:t>
      </w:r>
      <w:r w:rsidR="00B52F36">
        <w:t>.</w:t>
      </w:r>
      <w:r w:rsidRPr="00350E58">
        <w:t>0</w:t>
      </w:r>
      <w:r w:rsidR="007625D1">
        <w:t>6</w:t>
      </w:r>
      <w:r w:rsidR="00284C5E">
        <w:t>4</w:t>
      </w:r>
      <w:r w:rsidR="007625D1">
        <w:t>3</w:t>
      </w:r>
      <w:r>
        <w:t>.</w:t>
      </w:r>
      <w:r w:rsidR="007625D1">
        <w:t>1</w:t>
      </w:r>
      <w:r w:rsidRPr="00350E58">
        <w:t>.20</w:t>
      </w:r>
      <w:r w:rsidR="00CF7DA7">
        <w:t>2</w:t>
      </w:r>
      <w:r w:rsidR="0003318A">
        <w:t>2</w:t>
      </w:r>
    </w:p>
    <w:p w14:paraId="5940F908" w14:textId="77777777" w:rsidR="00295218" w:rsidRPr="007C05C6" w:rsidRDefault="00295218" w:rsidP="00175D68">
      <w:pPr>
        <w:pStyle w:val="Nagwek1"/>
        <w:spacing w:line="276" w:lineRule="auto"/>
      </w:pPr>
      <w:r w:rsidRPr="007C05C6">
        <w:t xml:space="preserve">Sz. P. </w:t>
      </w:r>
    </w:p>
    <w:p w14:paraId="2C9E9CB9" w14:textId="77777777" w:rsidR="007625D1" w:rsidRPr="007C05C6" w:rsidRDefault="007625D1" w:rsidP="00175D68">
      <w:pPr>
        <w:pStyle w:val="Nagwek1"/>
        <w:spacing w:line="276" w:lineRule="auto"/>
      </w:pPr>
      <w:r w:rsidRPr="007C05C6">
        <w:t>Barbara Bandoła</w:t>
      </w:r>
    </w:p>
    <w:p w14:paraId="5BEF1F80" w14:textId="42329885" w:rsidR="00381CB3" w:rsidRPr="007C05C6" w:rsidRDefault="007625D1" w:rsidP="000B0D2D">
      <w:pPr>
        <w:pStyle w:val="Nagwek1"/>
        <w:spacing w:after="480" w:line="276" w:lineRule="auto"/>
      </w:pPr>
      <w:r w:rsidRPr="007C05C6">
        <w:t>Starosta Pszczyński</w:t>
      </w:r>
    </w:p>
    <w:p w14:paraId="7F985779" w14:textId="70BF9238" w:rsidR="00AE4450" w:rsidRPr="00175D68" w:rsidRDefault="00AE4450" w:rsidP="00BF453C">
      <w:pPr>
        <w:pStyle w:val="Nagwek2"/>
        <w:spacing w:before="0" w:after="360"/>
      </w:pPr>
      <w:r w:rsidRPr="00175D68">
        <w:t>Dotyczy: Informacja o stanie realizacji planu kontroli na rok 202</w:t>
      </w:r>
      <w:r w:rsidR="0003318A">
        <w:t>1</w:t>
      </w:r>
      <w:r w:rsidRPr="00175D68">
        <w:t xml:space="preserve"> oraz pozostałej działalności.</w:t>
      </w:r>
    </w:p>
    <w:p w14:paraId="1260C554" w14:textId="291625BC" w:rsidR="00AE4450" w:rsidRPr="00F04B0B" w:rsidRDefault="00AE4450" w:rsidP="00BF453C">
      <w:pPr>
        <w:pStyle w:val="Nagwek2"/>
        <w:numPr>
          <w:ilvl w:val="0"/>
          <w:numId w:val="35"/>
        </w:numPr>
        <w:spacing w:before="240" w:after="120"/>
      </w:pPr>
      <w:r w:rsidRPr="00F04B0B">
        <w:t>Plan kontroli na 202</w:t>
      </w:r>
      <w:r w:rsidR="00175D68" w:rsidRPr="00F04B0B">
        <w:t>1</w:t>
      </w:r>
      <w:r w:rsidRPr="00F04B0B">
        <w:t xml:space="preserve"> rok</w:t>
      </w:r>
      <w:r w:rsidR="000A3518" w:rsidRPr="00F04B0B">
        <w:t>.</w:t>
      </w:r>
    </w:p>
    <w:p w14:paraId="257EF179" w14:textId="0758AC76" w:rsidR="00AE4450" w:rsidRPr="00A65D42" w:rsidRDefault="00AE4450" w:rsidP="009005DF">
      <w:pPr>
        <w:ind w:firstLine="360"/>
      </w:pPr>
      <w:r w:rsidRPr="00A65D42">
        <w:t xml:space="preserve">W planie kontroli </w:t>
      </w:r>
      <w:r w:rsidR="00333E6C">
        <w:t>na 202</w:t>
      </w:r>
      <w:r w:rsidR="00175D68">
        <w:t>1</w:t>
      </w:r>
      <w:r w:rsidR="00333E6C">
        <w:t xml:space="preserve"> rok </w:t>
      </w:r>
      <w:r w:rsidRPr="00A65D42">
        <w:t>zatwierdz</w:t>
      </w:r>
      <w:r w:rsidR="00333E6C">
        <w:t xml:space="preserve">onym w dniu </w:t>
      </w:r>
      <w:r w:rsidR="00175D68">
        <w:t>29</w:t>
      </w:r>
      <w:r w:rsidR="00333E6C">
        <w:t xml:space="preserve"> stycznia 202</w:t>
      </w:r>
      <w:r w:rsidR="00175D68">
        <w:t>1</w:t>
      </w:r>
      <w:r w:rsidR="00463786">
        <w:t xml:space="preserve"> </w:t>
      </w:r>
      <w:r w:rsidR="00333E6C">
        <w:t xml:space="preserve">r., </w:t>
      </w:r>
      <w:r w:rsidRPr="00A65D42">
        <w:t>ujęte zostały następujące jednostki organizacyjne Powiatu Pszczyńskiego</w:t>
      </w:r>
      <w:r w:rsidR="0003318A">
        <w:t>, oraz jednostki dotowane:</w:t>
      </w:r>
    </w:p>
    <w:p w14:paraId="665271AC" w14:textId="6976533E" w:rsidR="0003318A" w:rsidRPr="0003318A" w:rsidRDefault="0003318A" w:rsidP="0003318A">
      <w:pPr>
        <w:pStyle w:val="Akapitzlist"/>
        <w:numPr>
          <w:ilvl w:val="0"/>
          <w:numId w:val="27"/>
        </w:numPr>
        <w:spacing w:before="240"/>
        <w:rPr>
          <w:rFonts w:cs="Arial"/>
          <w:bCs/>
          <w:szCs w:val="24"/>
        </w:rPr>
      </w:pPr>
      <w:r w:rsidRPr="0003318A">
        <w:rPr>
          <w:rFonts w:cs="Arial"/>
          <w:bCs/>
          <w:szCs w:val="24"/>
        </w:rPr>
        <w:t>Zespól Szkół  nr 3 Specjalnych w Pszczynie</w:t>
      </w:r>
      <w:r w:rsidR="00FA0228">
        <w:rPr>
          <w:rFonts w:cs="Arial"/>
          <w:bCs/>
          <w:szCs w:val="24"/>
        </w:rPr>
        <w:t xml:space="preserve">, </w:t>
      </w:r>
      <w:r w:rsidR="00EA2293">
        <w:t>ul. Zamenhofa 5</w:t>
      </w:r>
      <w:r w:rsidR="00004B38">
        <w:t>;</w:t>
      </w:r>
    </w:p>
    <w:p w14:paraId="5BF71664" w14:textId="7B6451F4" w:rsidR="0003318A" w:rsidRPr="0003318A" w:rsidRDefault="0003318A" w:rsidP="0003318A">
      <w:pPr>
        <w:pStyle w:val="Akapitzlist"/>
        <w:numPr>
          <w:ilvl w:val="0"/>
          <w:numId w:val="27"/>
        </w:numPr>
        <w:spacing w:before="240"/>
        <w:rPr>
          <w:rFonts w:cs="Arial"/>
          <w:bCs/>
          <w:szCs w:val="24"/>
        </w:rPr>
      </w:pPr>
      <w:r w:rsidRPr="0003318A">
        <w:rPr>
          <w:rFonts w:cs="Arial"/>
          <w:bCs/>
          <w:szCs w:val="24"/>
        </w:rPr>
        <w:t>Centrum Wsparcia Dziecka i Rodziny „Ostoja” w Pszczynie</w:t>
      </w:r>
      <w:r w:rsidR="00D63FD6">
        <w:rPr>
          <w:rFonts w:cs="Arial"/>
          <w:bCs/>
          <w:szCs w:val="24"/>
        </w:rPr>
        <w:t>,</w:t>
      </w:r>
      <w:r w:rsidR="00D63FD6" w:rsidRPr="001569F6">
        <w:rPr>
          <w:rFonts w:cs="Arial"/>
          <w:bCs/>
          <w:szCs w:val="24"/>
        </w:rPr>
        <w:t xml:space="preserve"> </w:t>
      </w:r>
      <w:r w:rsidR="001569F6" w:rsidRPr="001569F6">
        <w:rPr>
          <w:rFonts w:cs="Arial"/>
          <w:szCs w:val="24"/>
        </w:rPr>
        <w:t>ul. Wiśniowa 2a/1</w:t>
      </w:r>
      <w:r w:rsidR="00004B38">
        <w:rPr>
          <w:rFonts w:cs="Arial"/>
          <w:szCs w:val="24"/>
        </w:rPr>
        <w:t>;</w:t>
      </w:r>
    </w:p>
    <w:p w14:paraId="27A9CE5A" w14:textId="05EFCFF9" w:rsidR="00B97BDE" w:rsidRPr="00463786" w:rsidRDefault="00B97BDE" w:rsidP="00B97BDE">
      <w:pPr>
        <w:pStyle w:val="Akapitzlist"/>
        <w:numPr>
          <w:ilvl w:val="0"/>
          <w:numId w:val="27"/>
        </w:numPr>
        <w:spacing w:before="240"/>
        <w:rPr>
          <w:rFonts w:cs="Arial"/>
          <w:bCs/>
          <w:szCs w:val="24"/>
        </w:rPr>
      </w:pPr>
      <w:r w:rsidRPr="00463786">
        <w:rPr>
          <w:rFonts w:cs="Arial"/>
          <w:bCs/>
          <w:szCs w:val="24"/>
        </w:rPr>
        <w:t>Policealna Szkoła IDEA w Pszczynie</w:t>
      </w:r>
      <w:r w:rsidR="00004B38">
        <w:rPr>
          <w:rFonts w:cs="Arial"/>
          <w:bCs/>
          <w:szCs w:val="24"/>
        </w:rPr>
        <w:t xml:space="preserve">, </w:t>
      </w:r>
      <w:r w:rsidR="00004B38" w:rsidRPr="00E31647">
        <w:t>ul. Kazimierza Wielkiego 5</w:t>
      </w:r>
      <w:r w:rsidR="00004B38">
        <w:t>;</w:t>
      </w:r>
    </w:p>
    <w:p w14:paraId="4080AD12" w14:textId="7DAD1D4E" w:rsidR="00B97BDE" w:rsidRPr="00463786" w:rsidRDefault="00B97BDE" w:rsidP="00B97BDE">
      <w:pPr>
        <w:pStyle w:val="Akapitzlist"/>
        <w:numPr>
          <w:ilvl w:val="0"/>
          <w:numId w:val="27"/>
        </w:numPr>
        <w:spacing w:before="240" w:after="440"/>
        <w:rPr>
          <w:rFonts w:cs="Arial"/>
          <w:bCs/>
          <w:szCs w:val="24"/>
        </w:rPr>
      </w:pPr>
      <w:r w:rsidRPr="00463786">
        <w:rPr>
          <w:rFonts w:cs="Arial"/>
          <w:bCs/>
          <w:szCs w:val="24"/>
        </w:rPr>
        <w:t>Liceum Ogólnokształcące IDEA w Pszczynie</w:t>
      </w:r>
      <w:r w:rsidR="00004B38">
        <w:rPr>
          <w:rFonts w:cs="Arial"/>
          <w:bCs/>
          <w:szCs w:val="24"/>
        </w:rPr>
        <w:t>,</w:t>
      </w:r>
      <w:r w:rsidRPr="00463786">
        <w:rPr>
          <w:rFonts w:cs="Arial"/>
          <w:bCs/>
          <w:szCs w:val="24"/>
        </w:rPr>
        <w:t xml:space="preserve"> </w:t>
      </w:r>
      <w:r w:rsidR="00004B38" w:rsidRPr="00E31647">
        <w:t>ul. Kazimierza Wielkiego 5</w:t>
      </w:r>
      <w:r w:rsidR="00004B38">
        <w:t>;</w:t>
      </w:r>
    </w:p>
    <w:p w14:paraId="1DEDD0BD" w14:textId="6E748A87" w:rsidR="00B97BDE" w:rsidRPr="00463786" w:rsidRDefault="00B97BDE" w:rsidP="00B97BDE">
      <w:pPr>
        <w:pStyle w:val="Akapitzlist"/>
        <w:numPr>
          <w:ilvl w:val="0"/>
          <w:numId w:val="27"/>
        </w:numPr>
        <w:spacing w:before="240"/>
        <w:rPr>
          <w:rFonts w:cs="Arial"/>
          <w:bCs/>
          <w:szCs w:val="24"/>
        </w:rPr>
      </w:pPr>
      <w:r w:rsidRPr="00463786">
        <w:rPr>
          <w:rFonts w:cs="Arial"/>
          <w:bCs/>
          <w:szCs w:val="24"/>
        </w:rPr>
        <w:t>PZN CENTRUM Edukacyjno-Leczniczo-Rehabilitacyjne dla Dzieci i Młodzieży w Rudołtowicach</w:t>
      </w:r>
      <w:r w:rsidR="003A2F94" w:rsidRPr="003A2F94">
        <w:rPr>
          <w:rFonts w:cs="Arial"/>
          <w:bCs/>
          <w:szCs w:val="24"/>
        </w:rPr>
        <w:t xml:space="preserve">, </w:t>
      </w:r>
      <w:r w:rsidR="003A2F94" w:rsidRPr="003A2F94">
        <w:rPr>
          <w:bCs/>
        </w:rPr>
        <w:t>ul. Zawadzkiego 128;</w:t>
      </w:r>
    </w:p>
    <w:p w14:paraId="703AC694" w14:textId="36DC207D" w:rsidR="00B97BDE" w:rsidRPr="00463786" w:rsidRDefault="00B97BDE" w:rsidP="00B97BDE">
      <w:pPr>
        <w:pStyle w:val="Akapitzlist"/>
        <w:numPr>
          <w:ilvl w:val="0"/>
          <w:numId w:val="27"/>
        </w:numPr>
        <w:spacing w:before="240"/>
        <w:rPr>
          <w:rFonts w:cs="Arial"/>
          <w:bCs/>
          <w:szCs w:val="24"/>
        </w:rPr>
      </w:pPr>
      <w:r w:rsidRPr="00463786">
        <w:rPr>
          <w:rFonts w:cs="Arial"/>
          <w:bCs/>
          <w:szCs w:val="24"/>
        </w:rPr>
        <w:t>Powiatowe Centrum Pomocy Rodzinie w Pszczynie</w:t>
      </w:r>
      <w:r w:rsidR="0026715A">
        <w:rPr>
          <w:rFonts w:cs="Arial"/>
          <w:bCs/>
          <w:szCs w:val="24"/>
        </w:rPr>
        <w:t xml:space="preserve">, ul. Dworcowa </w:t>
      </w:r>
      <w:r w:rsidR="00E2431F">
        <w:rPr>
          <w:rFonts w:cs="Arial"/>
          <w:bCs/>
          <w:szCs w:val="24"/>
        </w:rPr>
        <w:t>23</w:t>
      </w:r>
      <w:r w:rsidR="00E17E36">
        <w:rPr>
          <w:rFonts w:cs="Arial"/>
          <w:bCs/>
          <w:szCs w:val="24"/>
        </w:rPr>
        <w:t>;</w:t>
      </w:r>
    </w:p>
    <w:p w14:paraId="39728E53" w14:textId="1BBB2E95" w:rsidR="00B97BDE" w:rsidRPr="00463786" w:rsidRDefault="00B97BDE" w:rsidP="00B97BDE">
      <w:pPr>
        <w:pStyle w:val="Akapitzlist"/>
        <w:numPr>
          <w:ilvl w:val="0"/>
          <w:numId w:val="27"/>
        </w:numPr>
        <w:rPr>
          <w:rFonts w:cs="Arial"/>
          <w:bCs/>
          <w:szCs w:val="24"/>
        </w:rPr>
      </w:pPr>
      <w:r w:rsidRPr="00463786">
        <w:rPr>
          <w:rFonts w:cs="Arial"/>
          <w:bCs/>
          <w:szCs w:val="24"/>
        </w:rPr>
        <w:t>Stowarzyszenie Na Rzecz Poradnictwa Obywatelskiego „DOGMA” w Katowicach</w:t>
      </w:r>
      <w:r w:rsidR="00A02191">
        <w:rPr>
          <w:rFonts w:cs="Arial"/>
          <w:bCs/>
          <w:szCs w:val="24"/>
        </w:rPr>
        <w:t>, ul. Raciborska 48</w:t>
      </w:r>
      <w:r w:rsidR="00E17E36">
        <w:rPr>
          <w:rFonts w:cs="Arial"/>
          <w:bCs/>
          <w:szCs w:val="24"/>
        </w:rPr>
        <w:t xml:space="preserve">. </w:t>
      </w:r>
    </w:p>
    <w:p w14:paraId="74CF21F7" w14:textId="31A1CD44" w:rsidR="00F209BF" w:rsidRPr="00790B2D" w:rsidRDefault="00AE4450" w:rsidP="008D6802">
      <w:pPr>
        <w:spacing w:after="120"/>
      </w:pPr>
      <w:r w:rsidRPr="00A65D42">
        <w:t>Ponadto, w działaniach kontrolnych uwzg</w:t>
      </w:r>
      <w:r>
        <w:t xml:space="preserve">lędniono konieczność nadzoru nad </w:t>
      </w:r>
      <w:r w:rsidRPr="00A65D42">
        <w:t xml:space="preserve">Spółką Centrum Przedsiębiorczości CP wynikający z Uchwały nr 259/54/19 </w:t>
      </w:r>
      <w:r w:rsidR="00931405">
        <w:t xml:space="preserve">Zarządu Powiatu Pszczyńskiego </w:t>
      </w:r>
      <w:r w:rsidRPr="00A65D42">
        <w:t>z dnia 3 grudnia 2019</w:t>
      </w:r>
      <w:r w:rsidR="00463786">
        <w:t xml:space="preserve"> </w:t>
      </w:r>
      <w:r w:rsidRPr="00A65D42">
        <w:t>r.</w:t>
      </w:r>
      <w:r>
        <w:t>, oraz zadnia w ramach kontroli zarządczej,</w:t>
      </w:r>
      <w:r w:rsidR="00D54C0F">
        <w:t xml:space="preserve"> tj.: sporządzenie</w:t>
      </w:r>
      <w:r w:rsidR="00D54C0F">
        <w:br/>
      </w:r>
      <w:r>
        <w:t xml:space="preserve">i udokumentowanie zbiorczej analizy o stanie </w:t>
      </w:r>
      <w:r w:rsidR="00931405">
        <w:t>kontroli zarządczej za</w:t>
      </w:r>
      <w:r w:rsidR="008E3CBF">
        <w:t xml:space="preserve"> </w:t>
      </w:r>
      <w:r w:rsidR="00931405">
        <w:t>rok 20</w:t>
      </w:r>
      <w:r w:rsidR="00463786">
        <w:t>20</w:t>
      </w:r>
      <w:r w:rsidR="00931405">
        <w:t xml:space="preserve"> </w:t>
      </w:r>
      <w:r>
        <w:t>(w I półroczu 202</w:t>
      </w:r>
      <w:r w:rsidR="00463786">
        <w:t>1</w:t>
      </w:r>
      <w:r w:rsidR="00EE36FC">
        <w:t xml:space="preserve"> </w:t>
      </w:r>
      <w:r>
        <w:t>r.) oraz realizacja zadań z zakresu monitorowania stanu kontroli zarządczej (w II półroczu 202</w:t>
      </w:r>
      <w:r w:rsidR="00463786">
        <w:t>1</w:t>
      </w:r>
      <w:r w:rsidR="00EE36FC">
        <w:t xml:space="preserve"> </w:t>
      </w:r>
      <w:r w:rsidR="00790B2D">
        <w:t>r.)</w:t>
      </w:r>
      <w:r w:rsidR="00554ABC">
        <w:t>.</w:t>
      </w:r>
      <w:r w:rsidR="009479D2">
        <w:br/>
      </w:r>
      <w:r w:rsidRPr="00A65D42">
        <w:t>Dnia</w:t>
      </w:r>
      <w:r w:rsidR="00EE36FC">
        <w:t xml:space="preserve"> 8 września</w:t>
      </w:r>
      <w:r w:rsidRPr="00A65D42">
        <w:t xml:space="preserve"> 202</w:t>
      </w:r>
      <w:r w:rsidR="00EE36FC">
        <w:t>1</w:t>
      </w:r>
      <w:r w:rsidRPr="00A65D42">
        <w:t xml:space="preserve"> roku dokonano zmiany w planie kontroli na 202</w:t>
      </w:r>
      <w:r w:rsidR="00EE36FC">
        <w:t>1</w:t>
      </w:r>
      <w:r w:rsidR="002E672E">
        <w:t xml:space="preserve"> rok</w:t>
      </w:r>
      <w:r w:rsidR="00020F28">
        <w:t>.</w:t>
      </w:r>
      <w:r w:rsidR="00020F28">
        <w:br/>
      </w:r>
      <w:r w:rsidRPr="00A65D42">
        <w:t>Zmiana polegała na</w:t>
      </w:r>
      <w:r w:rsidR="00EE36FC">
        <w:t xml:space="preserve"> przeniesieniu zaplanowanej na II </w:t>
      </w:r>
      <w:r w:rsidR="00F209BF">
        <w:t>półrocze</w:t>
      </w:r>
      <w:r w:rsidR="00EE36FC">
        <w:t xml:space="preserve"> 2021 r. kontroli wydatkowania dotacji udzielonej w roku 2020 dla PZN </w:t>
      </w:r>
      <w:r w:rsidR="00EE36FC" w:rsidRPr="00EE36FC">
        <w:rPr>
          <w:rFonts w:cs="Arial"/>
          <w:bCs/>
          <w:szCs w:val="24"/>
        </w:rPr>
        <w:t>CENTRUM Edukacyjno-Leczniczo-Rehabilitacyjne</w:t>
      </w:r>
      <w:r w:rsidR="008A7CE1">
        <w:rPr>
          <w:rFonts w:cs="Arial"/>
          <w:bCs/>
          <w:szCs w:val="24"/>
        </w:rPr>
        <w:t xml:space="preserve"> </w:t>
      </w:r>
      <w:r w:rsidR="008A7CE1">
        <w:rPr>
          <w:rFonts w:cs="Arial"/>
          <w:bCs/>
          <w:szCs w:val="24"/>
        </w:rPr>
        <w:br/>
      </w:r>
      <w:r w:rsidR="008A7CE1">
        <w:rPr>
          <w:rFonts w:cs="Arial"/>
          <w:bCs/>
          <w:szCs w:val="24"/>
        </w:rPr>
        <w:lastRenderedPageBreak/>
        <w:br/>
      </w:r>
      <w:r w:rsidR="008A7CE1">
        <w:rPr>
          <w:rFonts w:cs="Arial"/>
          <w:bCs/>
          <w:szCs w:val="24"/>
        </w:rPr>
        <w:br/>
      </w:r>
      <w:r w:rsidR="008A7CE1">
        <w:rPr>
          <w:rFonts w:cs="Arial"/>
          <w:bCs/>
          <w:szCs w:val="24"/>
        </w:rPr>
        <w:br/>
      </w:r>
      <w:r w:rsidR="008A7CE1">
        <w:rPr>
          <w:rFonts w:cs="Arial"/>
          <w:bCs/>
          <w:szCs w:val="24"/>
        </w:rPr>
        <w:br/>
      </w:r>
      <w:r w:rsidR="00EE36FC" w:rsidRPr="00EE36FC">
        <w:rPr>
          <w:rFonts w:cs="Arial"/>
          <w:bCs/>
          <w:szCs w:val="24"/>
        </w:rPr>
        <w:t>dla Dzieci i Młodzieży w Rudołtowicach na kolejny rok</w:t>
      </w:r>
      <w:r w:rsidR="00F209BF">
        <w:rPr>
          <w:rFonts w:cs="Arial"/>
          <w:bCs/>
          <w:szCs w:val="24"/>
        </w:rPr>
        <w:t>,</w:t>
      </w:r>
      <w:r w:rsidR="00B65D53">
        <w:rPr>
          <w:rFonts w:cs="Arial"/>
          <w:bCs/>
          <w:szCs w:val="24"/>
        </w:rPr>
        <w:t xml:space="preserve"> o</w:t>
      </w:r>
      <w:r w:rsidR="00F209BF">
        <w:rPr>
          <w:rFonts w:cs="Arial"/>
          <w:bCs/>
          <w:szCs w:val="24"/>
        </w:rPr>
        <w:t xml:space="preserve">raz wykreśleniu z planu kontroli </w:t>
      </w:r>
      <w:r w:rsidR="00B65D53">
        <w:rPr>
          <w:rFonts w:cs="Arial"/>
          <w:bCs/>
          <w:szCs w:val="24"/>
        </w:rPr>
        <w:t>realizowanej</w:t>
      </w:r>
      <w:r w:rsidR="00F209BF">
        <w:rPr>
          <w:rFonts w:cs="Arial"/>
          <w:bCs/>
          <w:szCs w:val="24"/>
        </w:rPr>
        <w:t xml:space="preserve"> przez Wydział Kontroli i Zdrowia zaplanowanej na II </w:t>
      </w:r>
      <w:r w:rsidR="00B65D53">
        <w:rPr>
          <w:rFonts w:cs="Arial"/>
          <w:bCs/>
          <w:szCs w:val="24"/>
        </w:rPr>
        <w:t>półrocze</w:t>
      </w:r>
      <w:r w:rsidR="00F209BF">
        <w:rPr>
          <w:rFonts w:cs="Arial"/>
          <w:bCs/>
          <w:szCs w:val="24"/>
        </w:rPr>
        <w:t xml:space="preserve"> 2021 r. kontroli wydatkowania dotacji na prowadzenie punktów z zakresu </w:t>
      </w:r>
      <w:r w:rsidR="00B65D53">
        <w:rPr>
          <w:rFonts w:cs="Arial"/>
          <w:bCs/>
          <w:szCs w:val="24"/>
        </w:rPr>
        <w:t>nieodpłatnego</w:t>
      </w:r>
      <w:r w:rsidR="00F209BF">
        <w:rPr>
          <w:rFonts w:cs="Arial"/>
          <w:bCs/>
          <w:szCs w:val="24"/>
        </w:rPr>
        <w:t xml:space="preserve"> poradnictwa obywatelskiego</w:t>
      </w:r>
      <w:r w:rsidR="00B65D53">
        <w:rPr>
          <w:rFonts w:cs="Arial"/>
          <w:bCs/>
          <w:szCs w:val="24"/>
        </w:rPr>
        <w:t xml:space="preserve"> oraz punktów nieodpłatnej pomocy prawnej na terenie Powiatu Pszczyńskiego w roku 2021 r., realizowanych przez </w:t>
      </w:r>
      <w:r w:rsidR="009E41D0">
        <w:rPr>
          <w:rFonts w:cs="Arial"/>
          <w:bCs/>
          <w:szCs w:val="24"/>
        </w:rPr>
        <w:t>Stowarzyszenie</w:t>
      </w:r>
      <w:r w:rsidR="00B65D53">
        <w:rPr>
          <w:rFonts w:cs="Arial"/>
          <w:bCs/>
          <w:szCs w:val="24"/>
        </w:rPr>
        <w:t xml:space="preserve"> </w:t>
      </w:r>
      <w:r w:rsidR="009E41D0">
        <w:rPr>
          <w:rFonts w:cs="Arial"/>
          <w:bCs/>
          <w:szCs w:val="24"/>
        </w:rPr>
        <w:t xml:space="preserve">na Rzecz Poradnictwa Obywatelskiego </w:t>
      </w:r>
      <w:r w:rsidR="006A6AC5">
        <w:rPr>
          <w:rFonts w:cs="Arial"/>
          <w:bCs/>
          <w:szCs w:val="24"/>
        </w:rPr>
        <w:t>„DOGMA” w Katowicach</w:t>
      </w:r>
      <w:r w:rsidR="008911AF">
        <w:rPr>
          <w:rFonts w:cs="Arial"/>
          <w:bCs/>
          <w:szCs w:val="24"/>
        </w:rPr>
        <w:t>. Przedmiotowa kontrola została ograniczona do działań kontrolnych podejmowanych przez wydział merytoryczny udzielający dotacji, tj. Referat ds. obsługi osób niepełnosprawnych.</w:t>
      </w:r>
      <w:r w:rsidR="00D503D1">
        <w:rPr>
          <w:rFonts w:cs="Arial"/>
          <w:bCs/>
          <w:szCs w:val="24"/>
        </w:rPr>
        <w:t xml:space="preserve"> </w:t>
      </w:r>
      <w:r w:rsidR="00A96B13">
        <w:rPr>
          <w:rFonts w:cs="Arial"/>
          <w:bCs/>
          <w:szCs w:val="24"/>
        </w:rPr>
        <w:t>Z</w:t>
      </w:r>
      <w:r w:rsidR="00305C20">
        <w:rPr>
          <w:rFonts w:cs="Arial"/>
          <w:bCs/>
          <w:szCs w:val="24"/>
        </w:rPr>
        <w:t xml:space="preserve">miany zostały </w:t>
      </w:r>
      <w:r w:rsidR="00860BD9">
        <w:rPr>
          <w:rFonts w:cs="Arial"/>
          <w:bCs/>
          <w:szCs w:val="24"/>
        </w:rPr>
        <w:t>zatwierdzone</w:t>
      </w:r>
      <w:r w:rsidR="00305C20">
        <w:rPr>
          <w:rFonts w:cs="Arial"/>
          <w:bCs/>
          <w:szCs w:val="24"/>
        </w:rPr>
        <w:t xml:space="preserve"> przez </w:t>
      </w:r>
      <w:r w:rsidR="00860BD9">
        <w:rPr>
          <w:rFonts w:cs="Arial"/>
          <w:bCs/>
          <w:szCs w:val="24"/>
        </w:rPr>
        <w:t>Starostę</w:t>
      </w:r>
      <w:r w:rsidR="00305C20">
        <w:rPr>
          <w:rFonts w:cs="Arial"/>
          <w:bCs/>
          <w:szCs w:val="24"/>
        </w:rPr>
        <w:t xml:space="preserve"> Pszczyńskiego</w:t>
      </w:r>
      <w:r w:rsidR="00A96B13">
        <w:rPr>
          <w:rFonts w:cs="Arial"/>
          <w:bCs/>
          <w:szCs w:val="24"/>
        </w:rPr>
        <w:t>.</w:t>
      </w:r>
    </w:p>
    <w:p w14:paraId="714847C3" w14:textId="7D4E6C20" w:rsidR="00AE4450" w:rsidRPr="004844FE" w:rsidRDefault="00AE4450" w:rsidP="00D938D2">
      <w:pPr>
        <w:pStyle w:val="Nagwek2"/>
        <w:numPr>
          <w:ilvl w:val="0"/>
          <w:numId w:val="35"/>
        </w:numPr>
      </w:pPr>
      <w:r w:rsidRPr="00B30586">
        <w:t>Kontrole przeprowadzone przez Wydział Kontroli i Zdrowia</w:t>
      </w:r>
      <w:r w:rsidR="000A3518">
        <w:t>.</w:t>
      </w:r>
    </w:p>
    <w:p w14:paraId="7CF5F7C0" w14:textId="001B51E8" w:rsidR="00C21104" w:rsidRDefault="00AE4450" w:rsidP="00C21104">
      <w:pPr>
        <w:ind w:firstLine="360"/>
      </w:pPr>
      <w:r w:rsidRPr="00E77664">
        <w:t>W wyniku działalnoś</w:t>
      </w:r>
      <w:r>
        <w:t>ci kontrolnej, prowadzonej w 202</w:t>
      </w:r>
      <w:r w:rsidR="00F04B0B">
        <w:t>1</w:t>
      </w:r>
      <w:r w:rsidR="004F28B9">
        <w:t xml:space="preserve"> r. przeprowadzono kontrole</w:t>
      </w:r>
      <w:r w:rsidRPr="00E77664">
        <w:t xml:space="preserve"> we wszystkich zaplanowanych w planie kontroli Jednostkach. Zakres przeprowadzonych kontroli oraz okresy objęte kontrolą były zgodne z zatwierdzonym przez Starostę Pszczyńskiego planem kontroli</w:t>
      </w:r>
      <w:r w:rsidR="00E25549">
        <w:t>, wraz ze zmianami.</w:t>
      </w:r>
      <w:r w:rsidRPr="00E77664">
        <w:t xml:space="preserve"> Przeprowadzone czynności kontrolne udokumentowano protokołami, które zostały podpisane przez </w:t>
      </w:r>
      <w:r w:rsidR="00E25549" w:rsidRPr="00E77664">
        <w:t>kierowników</w:t>
      </w:r>
      <w:r w:rsidR="00E25549">
        <w:t xml:space="preserve"> i</w:t>
      </w:r>
      <w:r w:rsidRPr="00E77664">
        <w:t xml:space="preserve"> głównych księgowych kontrolowanych jednostek.</w:t>
      </w:r>
      <w:r w:rsidR="00653315">
        <w:t xml:space="preserve"> </w:t>
      </w:r>
      <w:r w:rsidR="00A24445">
        <w:t>W stosunku do wszystkich kontrolowanych wydano</w:t>
      </w:r>
      <w:r w:rsidRPr="00E77664">
        <w:t xml:space="preserve"> zalecenia pokontrolne, wzywające do usunięcia wykrytych w toku kontroli nieprawidłowości.</w:t>
      </w:r>
    </w:p>
    <w:p w14:paraId="032E80F5" w14:textId="77777777" w:rsidR="00AE4450" w:rsidRPr="0047472F" w:rsidRDefault="00AE4450" w:rsidP="00D938D2">
      <w:pPr>
        <w:pStyle w:val="Nagwek2"/>
        <w:numPr>
          <w:ilvl w:val="0"/>
          <w:numId w:val="35"/>
        </w:numPr>
        <w:rPr>
          <w:rFonts w:eastAsiaTheme="minorHAnsi" w:cstheme="minorBidi"/>
          <w:szCs w:val="22"/>
        </w:rPr>
      </w:pPr>
      <w:r w:rsidRPr="0047472F">
        <w:rPr>
          <w:rFonts w:eastAsia="Times New Roman"/>
        </w:rPr>
        <w:t>Działalność Zespołu ds. koordynacji kontroli zarządczej w Powiecie Pszczyńskim oraz w Starostwie Powiatowym w Pszczynie</w:t>
      </w:r>
      <w:r w:rsidR="000A3518">
        <w:rPr>
          <w:rFonts w:eastAsia="Times New Roman"/>
        </w:rPr>
        <w:t>.</w:t>
      </w:r>
    </w:p>
    <w:p w14:paraId="2A15E264" w14:textId="5D91B32E" w:rsidR="00AF2293" w:rsidRDefault="00AE4450" w:rsidP="00E4616F">
      <w:pPr>
        <w:ind w:firstLine="360"/>
      </w:pPr>
      <w:r w:rsidRPr="00A65D42">
        <w:t>W związku z powołanie</w:t>
      </w:r>
      <w:r w:rsidR="00543909">
        <w:t>m przez Starostę Pszczyńskiego Z</w:t>
      </w:r>
      <w:r w:rsidR="003443E5">
        <w:t>arządzeniem nr 2/2019 z dnia</w:t>
      </w:r>
      <w:r w:rsidR="003443E5">
        <w:br/>
      </w:r>
      <w:r w:rsidRPr="00A65D42">
        <w:t xml:space="preserve">9 stycznia 2019 r. Zespołu ds. koordynacji kontroli zarządczej w Powiecie Pszczyńskim oraz w Starostwie Powiatowym w Pszczynie, Wydział </w:t>
      </w:r>
      <w:r>
        <w:t>Kontroli i Zdrowia</w:t>
      </w:r>
      <w:r w:rsidR="009479D2">
        <w:t xml:space="preserve"> </w:t>
      </w:r>
      <w:r w:rsidRPr="00A65D42">
        <w:t>gromadził dane zmierzające do przedstawienia Staroście Pszczyńskiemu informacji na temat stanu kontroli zarządczej w Starostwie i jednostkach organizacyjnych Powiatu Pszczyńskiego</w:t>
      </w:r>
      <w:r w:rsidR="004310B4">
        <w:t>,</w:t>
      </w:r>
      <w:r w:rsidRPr="00A65D42">
        <w:t xml:space="preserve"> a także propozycji usprawnień w tym zakresie.</w:t>
      </w:r>
    </w:p>
    <w:p w14:paraId="249AD054" w14:textId="06A6F07C" w:rsidR="00AF2293" w:rsidRPr="00F504EF" w:rsidRDefault="00AE4450" w:rsidP="00F504EF">
      <w:pPr>
        <w:pStyle w:val="Nagwek2"/>
        <w:numPr>
          <w:ilvl w:val="0"/>
          <w:numId w:val="35"/>
        </w:numPr>
      </w:pPr>
      <w:r w:rsidRPr="00F504EF">
        <w:rPr>
          <w:rStyle w:val="Nagwek1Znak"/>
          <w:b/>
          <w:bCs/>
          <w:sz w:val="24"/>
          <w:szCs w:val="26"/>
        </w:rPr>
        <w:t>Nadzór nad Spółką Centrum Przedsiębiorczości CP</w:t>
      </w:r>
      <w:r w:rsidR="000A3518" w:rsidRPr="00F504EF">
        <w:rPr>
          <w:rStyle w:val="Nagwek1Znak"/>
          <w:b/>
          <w:bCs/>
          <w:sz w:val="24"/>
          <w:szCs w:val="26"/>
        </w:rPr>
        <w:t>.</w:t>
      </w:r>
    </w:p>
    <w:p w14:paraId="0D98ECBE" w14:textId="3EBEE820" w:rsidR="008552BF" w:rsidRDefault="00AE4450" w:rsidP="008552BF">
      <w:pPr>
        <w:spacing w:before="100" w:beforeAutospacing="1" w:after="100" w:afterAutospacing="1"/>
        <w:ind w:firstLine="360"/>
      </w:pPr>
      <w:r>
        <w:t>Z dniem 1 stycznia 2020 roku weszła z życie</w:t>
      </w:r>
      <w:r w:rsidRPr="00A65D42">
        <w:t xml:space="preserve"> </w:t>
      </w:r>
      <w:r>
        <w:t>Uchwała</w:t>
      </w:r>
      <w:r w:rsidRPr="00A65D42">
        <w:t xml:space="preserve"> </w:t>
      </w:r>
      <w:r>
        <w:t xml:space="preserve">nr  259/54/19 Zarządu </w:t>
      </w:r>
      <w:r w:rsidRPr="00A65D42">
        <w:t xml:space="preserve">Powiatu Pszczyńskiego </w:t>
      </w:r>
      <w:r>
        <w:t>z d</w:t>
      </w:r>
      <w:r w:rsidRPr="00A65D42">
        <w:t>nia 3 grudnia 2019 roku w sprawie przyjęcia zasad</w:t>
      </w:r>
      <w:r w:rsidR="006271F6">
        <w:t xml:space="preserve">  </w:t>
      </w:r>
      <w:r w:rsidRPr="00A65D42">
        <w:t>realizacji</w:t>
      </w:r>
      <w:r w:rsidR="006271F6">
        <w:t xml:space="preserve"> </w:t>
      </w:r>
      <w:r w:rsidRPr="00A65D42">
        <w:t>nadzoru</w:t>
      </w:r>
      <w:r w:rsidR="006271F6">
        <w:t xml:space="preserve"> </w:t>
      </w:r>
      <w:r w:rsidR="008A7CE1">
        <w:br/>
      </w:r>
      <w:r w:rsidR="008A7CE1">
        <w:br/>
      </w:r>
      <w:r w:rsidR="008A7CE1">
        <w:br/>
      </w:r>
      <w:r w:rsidR="006271F6">
        <w:lastRenderedPageBreak/>
        <w:br/>
      </w:r>
      <w:r w:rsidR="006271F6">
        <w:br/>
      </w:r>
      <w:r w:rsidR="006271F6">
        <w:br/>
      </w:r>
      <w:r w:rsidR="006271F6">
        <w:br/>
      </w:r>
      <w:r w:rsidR="006271F6">
        <w:br/>
      </w:r>
      <w:r w:rsidRPr="00A65D42">
        <w:t>właścicielskiego przez Powiat Pszczyński nad Spółką Ce</w:t>
      </w:r>
      <w:r w:rsidR="003443E5">
        <w:t>ntrum Przedsiębiorczości CP sp.</w:t>
      </w:r>
      <w:r w:rsidR="003443E5">
        <w:br/>
      </w:r>
      <w:r w:rsidRPr="00A65D42">
        <w:t>z o.o.</w:t>
      </w:r>
      <w:r w:rsidR="008A7CE1">
        <w:t xml:space="preserve"> Z</w:t>
      </w:r>
      <w:r>
        <w:t>godnie z § 9 Uchwały Wydział Kontroli i Zdrowia zobligowany został do koordynacji współpracy Wydziałów w ramach nadzoru właś</w:t>
      </w:r>
      <w:r w:rsidR="005556B1">
        <w:t xml:space="preserve">cicielskiego nad Spółką oraz do </w:t>
      </w:r>
      <w:r>
        <w:t>przedkładania Staroście Pszczyńskiem</w:t>
      </w:r>
      <w:r w:rsidR="00A44E59">
        <w:t>u</w:t>
      </w:r>
      <w:r w:rsidR="000D635B">
        <w:t xml:space="preserve"> z</w:t>
      </w:r>
      <w:r>
        <w:t xml:space="preserve">biorczej analizy na bazie dokumentacji przekazywanej przez poszczególne Wydziały Starostwa. Dnia </w:t>
      </w:r>
      <w:r w:rsidR="00457CE3">
        <w:t xml:space="preserve">30 marca </w:t>
      </w:r>
      <w:r w:rsidR="0051614B">
        <w:t>202</w:t>
      </w:r>
      <w:r w:rsidR="00457CE3">
        <w:t xml:space="preserve">1 </w:t>
      </w:r>
      <w:r w:rsidR="0051614B">
        <w:t xml:space="preserve">r. </w:t>
      </w:r>
      <w:r>
        <w:t xml:space="preserve">Wydział Kontroli i Zdrowia przedłożył </w:t>
      </w:r>
      <w:r w:rsidR="0051614B">
        <w:t xml:space="preserve">do wiadomości Zarządu celem zapoznania się, Zbiorczą analizę dotyczącą realizacji nadzoru właścicielskiego prowadzonego przez Powiat Pszczyński nad </w:t>
      </w:r>
      <w:r w:rsidR="00342CDF">
        <w:t>spółką</w:t>
      </w:r>
      <w:r w:rsidR="0051614B">
        <w:t xml:space="preserve"> Centrum Przedsiębiorczości CP sp. z o.o. za</w:t>
      </w:r>
      <w:r w:rsidR="00457CE3">
        <w:t xml:space="preserve"> II półrocze 2020 r.</w:t>
      </w:r>
      <w:r w:rsidR="00342CDF">
        <w:t xml:space="preserve">, zaś </w:t>
      </w:r>
      <w:r w:rsidR="00457CE3">
        <w:t>15</w:t>
      </w:r>
      <w:r w:rsidR="00342CDF">
        <w:t xml:space="preserve"> września 202</w:t>
      </w:r>
      <w:r w:rsidR="00457CE3">
        <w:t>1</w:t>
      </w:r>
      <w:r w:rsidR="008B7B27">
        <w:t xml:space="preserve"> </w:t>
      </w:r>
      <w:r w:rsidR="00342CDF">
        <w:t>r. analizę obejmując</w:t>
      </w:r>
      <w:r w:rsidR="00E52791">
        <w:t>ą</w:t>
      </w:r>
      <w:r w:rsidR="00342CDF">
        <w:t xml:space="preserve"> dane</w:t>
      </w:r>
      <w:r w:rsidR="00C21104">
        <w:t xml:space="preserve"> za</w:t>
      </w:r>
      <w:r>
        <w:t xml:space="preserve"> I półrocze 202</w:t>
      </w:r>
      <w:r w:rsidR="00457CE3">
        <w:t>1</w:t>
      </w:r>
      <w:r w:rsidR="008B7B27">
        <w:t xml:space="preserve"> </w:t>
      </w:r>
      <w:r>
        <w:t>r.</w:t>
      </w:r>
    </w:p>
    <w:p w14:paraId="038E8535" w14:textId="75AF7A92" w:rsidR="008552BF" w:rsidRDefault="008552BF" w:rsidP="00965843">
      <w:pPr>
        <w:spacing w:before="120" w:after="100" w:afterAutospacing="1"/>
      </w:pPr>
      <w:r>
        <w:t>Sporządził: Kinga Pławecka - Bratek – p.o. naczelnika w Wydziale Kontroli i Zdrowia</w:t>
      </w:r>
      <w:r>
        <w:br/>
        <w:t>Zatwierdził: Barbara Bandoła – Starosta Pszczyński</w:t>
      </w:r>
    </w:p>
    <w:p w14:paraId="062A7B03" w14:textId="5C58C64C" w:rsidR="00AE4450" w:rsidRPr="00D54C0F" w:rsidRDefault="00AE4450" w:rsidP="00965843">
      <w:pPr>
        <w:pStyle w:val="Nagwek3"/>
        <w:spacing w:before="6120"/>
      </w:pPr>
      <w:r w:rsidRPr="00A65D42">
        <w:t>Adresaci:</w:t>
      </w:r>
      <w:bookmarkStart w:id="0" w:name="_GoBack"/>
      <w:bookmarkEnd w:id="0"/>
    </w:p>
    <w:p w14:paraId="26BDE142" w14:textId="77777777" w:rsidR="00AE4450" w:rsidRPr="00A65D42" w:rsidRDefault="00AE4450" w:rsidP="000170C3">
      <w:pPr>
        <w:pStyle w:val="Akapitzlist"/>
        <w:numPr>
          <w:ilvl w:val="0"/>
          <w:numId w:val="26"/>
        </w:numPr>
        <w:spacing w:line="276" w:lineRule="auto"/>
        <w:rPr>
          <w:rFonts w:cs="Arial"/>
          <w:szCs w:val="24"/>
        </w:rPr>
      </w:pPr>
      <w:r w:rsidRPr="00A65D42">
        <w:rPr>
          <w:rFonts w:cs="Arial"/>
          <w:szCs w:val="24"/>
        </w:rPr>
        <w:t>Biuletyn Informacji Publicznej Powiatu Pszczyńskiego</w:t>
      </w:r>
    </w:p>
    <w:p w14:paraId="5D77592C" w14:textId="5857C9E9" w:rsidR="00AE4450" w:rsidRPr="00A65D42" w:rsidRDefault="00AE4450" w:rsidP="000170C3">
      <w:pPr>
        <w:pStyle w:val="Akapitzlist"/>
        <w:numPr>
          <w:ilvl w:val="0"/>
          <w:numId w:val="26"/>
        </w:numPr>
        <w:spacing w:line="276" w:lineRule="auto"/>
        <w:rPr>
          <w:rFonts w:cs="Arial"/>
          <w:szCs w:val="24"/>
        </w:rPr>
      </w:pPr>
      <w:r w:rsidRPr="00A65D42">
        <w:rPr>
          <w:rFonts w:cs="Arial"/>
          <w:szCs w:val="24"/>
        </w:rPr>
        <w:t>Wydział Organizacyjny</w:t>
      </w:r>
      <w:r w:rsidR="008B7B27">
        <w:rPr>
          <w:rFonts w:cs="Arial"/>
          <w:szCs w:val="24"/>
        </w:rPr>
        <w:t xml:space="preserve"> </w:t>
      </w:r>
      <w:r w:rsidRPr="00A65D42">
        <w:rPr>
          <w:rFonts w:cs="Arial"/>
          <w:szCs w:val="24"/>
        </w:rPr>
        <w:t>/w miejscu</w:t>
      </w:r>
    </w:p>
    <w:p w14:paraId="46A4CFAA" w14:textId="77777777" w:rsidR="00501854" w:rsidRPr="00A85EFB" w:rsidRDefault="00AE4450" w:rsidP="000170C3">
      <w:pPr>
        <w:pStyle w:val="Akapitzlist"/>
        <w:numPr>
          <w:ilvl w:val="0"/>
          <w:numId w:val="26"/>
        </w:numPr>
        <w:spacing w:line="276" w:lineRule="auto"/>
        <w:rPr>
          <w:rFonts w:cs="Arial"/>
          <w:szCs w:val="24"/>
        </w:rPr>
      </w:pPr>
      <w:r w:rsidRPr="00A65D42">
        <w:rPr>
          <w:rFonts w:cs="Arial"/>
          <w:szCs w:val="24"/>
        </w:rPr>
        <w:t>a/a</w:t>
      </w:r>
    </w:p>
    <w:sectPr w:rsidR="00501854" w:rsidRPr="00A85EFB" w:rsidSect="00531E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CB419" w14:textId="77777777" w:rsidR="006635B3" w:rsidRDefault="006635B3" w:rsidP="00674808">
      <w:pPr>
        <w:spacing w:after="0" w:line="240" w:lineRule="auto"/>
      </w:pPr>
      <w:r>
        <w:separator/>
      </w:r>
    </w:p>
  </w:endnote>
  <w:endnote w:type="continuationSeparator" w:id="0">
    <w:p w14:paraId="13E65C0E" w14:textId="77777777" w:rsidR="006635B3" w:rsidRDefault="006635B3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416872"/>
      <w:docPartObj>
        <w:docPartGallery w:val="Page Numbers (Bottom of Page)"/>
        <w:docPartUnique/>
      </w:docPartObj>
    </w:sdtPr>
    <w:sdtEndPr/>
    <w:sdtContent>
      <w:p w14:paraId="05106FEE" w14:textId="163FB1CC" w:rsidR="00302347" w:rsidRDefault="003023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843">
          <w:rPr>
            <w:noProof/>
          </w:rPr>
          <w:t>3</w:t>
        </w:r>
        <w:r>
          <w:fldChar w:fldCharType="end"/>
        </w:r>
      </w:p>
    </w:sdtContent>
  </w:sdt>
  <w:p w14:paraId="08248D64" w14:textId="77777777" w:rsidR="0051614B" w:rsidRDefault="00516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1974C" w14:textId="77777777" w:rsidR="006635B3" w:rsidRDefault="006635B3" w:rsidP="00674808">
      <w:pPr>
        <w:spacing w:after="0" w:line="240" w:lineRule="auto"/>
      </w:pPr>
      <w:r>
        <w:separator/>
      </w:r>
    </w:p>
  </w:footnote>
  <w:footnote w:type="continuationSeparator" w:id="0">
    <w:p w14:paraId="7CCE1759" w14:textId="77777777" w:rsidR="006635B3" w:rsidRDefault="006635B3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1F1CE" w14:textId="77777777" w:rsidR="0051614B" w:rsidRDefault="006635B3">
    <w:pPr>
      <w:pStyle w:val="Nagwek"/>
    </w:pPr>
    <w:r>
      <w:rPr>
        <w:noProof/>
        <w:lang w:eastAsia="pl-PL"/>
      </w:rPr>
      <w:pict w14:anchorId="381B4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209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70449" w14:textId="77777777" w:rsidR="0051614B" w:rsidRDefault="005161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8568FB" wp14:editId="011924CD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3E1E" w14:textId="77777777" w:rsidR="0051614B" w:rsidRDefault="006635B3">
    <w:pPr>
      <w:pStyle w:val="Nagwek"/>
    </w:pPr>
    <w:r>
      <w:rPr>
        <w:noProof/>
        <w:lang w:eastAsia="pl-PL"/>
      </w:rPr>
      <w:pict w14:anchorId="3CA58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209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5B4"/>
    <w:multiLevelType w:val="hybridMultilevel"/>
    <w:tmpl w:val="C6182D90"/>
    <w:lvl w:ilvl="0" w:tplc="DF984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24672"/>
    <w:multiLevelType w:val="hybridMultilevel"/>
    <w:tmpl w:val="F214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7E3A"/>
    <w:multiLevelType w:val="multilevel"/>
    <w:tmpl w:val="8FE616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F0B96"/>
    <w:multiLevelType w:val="hybridMultilevel"/>
    <w:tmpl w:val="2FC4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845"/>
    <w:multiLevelType w:val="multilevel"/>
    <w:tmpl w:val="54A262B2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7E38C5"/>
    <w:multiLevelType w:val="hybridMultilevel"/>
    <w:tmpl w:val="DADA83EC"/>
    <w:lvl w:ilvl="0" w:tplc="2286C76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1EF9"/>
    <w:multiLevelType w:val="hybridMultilevel"/>
    <w:tmpl w:val="BA68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6CA"/>
    <w:multiLevelType w:val="hybridMultilevel"/>
    <w:tmpl w:val="66D2F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B1F13"/>
    <w:multiLevelType w:val="hybridMultilevel"/>
    <w:tmpl w:val="3FAC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25A"/>
    <w:multiLevelType w:val="hybridMultilevel"/>
    <w:tmpl w:val="66C652C8"/>
    <w:lvl w:ilvl="0" w:tplc="E5AA6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02F79"/>
    <w:multiLevelType w:val="hybridMultilevel"/>
    <w:tmpl w:val="C3C27D6C"/>
    <w:lvl w:ilvl="0" w:tplc="B5A2B128">
      <w:start w:val="1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A310663"/>
    <w:multiLevelType w:val="hybridMultilevel"/>
    <w:tmpl w:val="7D5826D0"/>
    <w:lvl w:ilvl="0" w:tplc="76784896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2FDA46EC">
      <w:start w:val="1"/>
      <w:numFmt w:val="decimal"/>
      <w:lvlText w:val="%2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1DA48B20">
      <w:numFmt w:val="bullet"/>
      <w:lvlText w:val="•"/>
      <w:lvlJc w:val="left"/>
      <w:pPr>
        <w:ind w:left="1529" w:hanging="220"/>
      </w:pPr>
      <w:rPr>
        <w:rFonts w:hint="default"/>
      </w:rPr>
    </w:lvl>
    <w:lvl w:ilvl="3" w:tplc="F5C4F92C">
      <w:numFmt w:val="bullet"/>
      <w:lvlText w:val="•"/>
      <w:lvlJc w:val="left"/>
      <w:pPr>
        <w:ind w:left="2599" w:hanging="220"/>
      </w:pPr>
      <w:rPr>
        <w:rFonts w:hint="default"/>
      </w:rPr>
    </w:lvl>
    <w:lvl w:ilvl="4" w:tplc="9006A89A">
      <w:numFmt w:val="bullet"/>
      <w:lvlText w:val="•"/>
      <w:lvlJc w:val="left"/>
      <w:pPr>
        <w:ind w:left="3668" w:hanging="220"/>
      </w:pPr>
      <w:rPr>
        <w:rFonts w:hint="default"/>
      </w:rPr>
    </w:lvl>
    <w:lvl w:ilvl="5" w:tplc="AA981C3A">
      <w:numFmt w:val="bullet"/>
      <w:lvlText w:val="•"/>
      <w:lvlJc w:val="left"/>
      <w:pPr>
        <w:ind w:left="4738" w:hanging="220"/>
      </w:pPr>
      <w:rPr>
        <w:rFonts w:hint="default"/>
      </w:rPr>
    </w:lvl>
    <w:lvl w:ilvl="6" w:tplc="4A2CDD4A">
      <w:numFmt w:val="bullet"/>
      <w:lvlText w:val="•"/>
      <w:lvlJc w:val="left"/>
      <w:pPr>
        <w:ind w:left="5807" w:hanging="220"/>
      </w:pPr>
      <w:rPr>
        <w:rFonts w:hint="default"/>
      </w:rPr>
    </w:lvl>
    <w:lvl w:ilvl="7" w:tplc="DFEC240A">
      <w:numFmt w:val="bullet"/>
      <w:lvlText w:val="•"/>
      <w:lvlJc w:val="left"/>
      <w:pPr>
        <w:ind w:left="6877" w:hanging="220"/>
      </w:pPr>
      <w:rPr>
        <w:rFonts w:hint="default"/>
      </w:rPr>
    </w:lvl>
    <w:lvl w:ilvl="8" w:tplc="02AE3874">
      <w:numFmt w:val="bullet"/>
      <w:lvlText w:val="•"/>
      <w:lvlJc w:val="left"/>
      <w:pPr>
        <w:ind w:left="7946" w:hanging="220"/>
      </w:pPr>
      <w:rPr>
        <w:rFonts w:hint="default"/>
      </w:rPr>
    </w:lvl>
  </w:abstractNum>
  <w:abstractNum w:abstractNumId="12" w15:restartNumberingAfterBreak="0">
    <w:nsid w:val="1BE30C8D"/>
    <w:multiLevelType w:val="hybridMultilevel"/>
    <w:tmpl w:val="44BC4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236F3"/>
    <w:multiLevelType w:val="hybridMultilevel"/>
    <w:tmpl w:val="2F2E7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10234"/>
    <w:multiLevelType w:val="hybridMultilevel"/>
    <w:tmpl w:val="75D2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1536F"/>
    <w:multiLevelType w:val="hybridMultilevel"/>
    <w:tmpl w:val="4232FCCE"/>
    <w:lvl w:ilvl="0" w:tplc="058C3ED8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DC25826">
      <w:numFmt w:val="bullet"/>
      <w:lvlText w:val="•"/>
      <w:lvlJc w:val="left"/>
      <w:pPr>
        <w:ind w:left="1404" w:hanging="239"/>
      </w:pPr>
      <w:rPr>
        <w:rFonts w:hint="default"/>
      </w:rPr>
    </w:lvl>
    <w:lvl w:ilvl="2" w:tplc="141CCACA">
      <w:numFmt w:val="bullet"/>
      <w:lvlText w:val="•"/>
      <w:lvlJc w:val="left"/>
      <w:pPr>
        <w:ind w:left="2369" w:hanging="239"/>
      </w:pPr>
      <w:rPr>
        <w:rFonts w:hint="default"/>
      </w:rPr>
    </w:lvl>
    <w:lvl w:ilvl="3" w:tplc="1CD22CE2">
      <w:numFmt w:val="bullet"/>
      <w:lvlText w:val="•"/>
      <w:lvlJc w:val="left"/>
      <w:pPr>
        <w:ind w:left="3333" w:hanging="239"/>
      </w:pPr>
      <w:rPr>
        <w:rFonts w:hint="default"/>
      </w:rPr>
    </w:lvl>
    <w:lvl w:ilvl="4" w:tplc="526A195E">
      <w:numFmt w:val="bullet"/>
      <w:lvlText w:val="•"/>
      <w:lvlJc w:val="left"/>
      <w:pPr>
        <w:ind w:left="4298" w:hanging="239"/>
      </w:pPr>
      <w:rPr>
        <w:rFonts w:hint="default"/>
      </w:rPr>
    </w:lvl>
    <w:lvl w:ilvl="5" w:tplc="B3625742">
      <w:numFmt w:val="bullet"/>
      <w:lvlText w:val="•"/>
      <w:lvlJc w:val="left"/>
      <w:pPr>
        <w:ind w:left="5263" w:hanging="239"/>
      </w:pPr>
      <w:rPr>
        <w:rFonts w:hint="default"/>
      </w:rPr>
    </w:lvl>
    <w:lvl w:ilvl="6" w:tplc="07B4F640">
      <w:numFmt w:val="bullet"/>
      <w:lvlText w:val="•"/>
      <w:lvlJc w:val="left"/>
      <w:pPr>
        <w:ind w:left="6227" w:hanging="239"/>
      </w:pPr>
      <w:rPr>
        <w:rFonts w:hint="default"/>
      </w:rPr>
    </w:lvl>
    <w:lvl w:ilvl="7" w:tplc="82F6A410">
      <w:numFmt w:val="bullet"/>
      <w:lvlText w:val="•"/>
      <w:lvlJc w:val="left"/>
      <w:pPr>
        <w:ind w:left="7192" w:hanging="239"/>
      </w:pPr>
      <w:rPr>
        <w:rFonts w:hint="default"/>
      </w:rPr>
    </w:lvl>
    <w:lvl w:ilvl="8" w:tplc="8494A696">
      <w:numFmt w:val="bullet"/>
      <w:lvlText w:val="•"/>
      <w:lvlJc w:val="left"/>
      <w:pPr>
        <w:ind w:left="8156" w:hanging="239"/>
      </w:pPr>
      <w:rPr>
        <w:rFonts w:hint="default"/>
      </w:rPr>
    </w:lvl>
  </w:abstractNum>
  <w:abstractNum w:abstractNumId="16" w15:restartNumberingAfterBreak="0">
    <w:nsid w:val="24BB44E1"/>
    <w:multiLevelType w:val="hybridMultilevel"/>
    <w:tmpl w:val="A9E68AA4"/>
    <w:lvl w:ilvl="0" w:tplc="E96EDF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6256"/>
    <w:multiLevelType w:val="hybridMultilevel"/>
    <w:tmpl w:val="3AF07934"/>
    <w:lvl w:ilvl="0" w:tplc="968E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D783C"/>
    <w:multiLevelType w:val="hybridMultilevel"/>
    <w:tmpl w:val="C500484E"/>
    <w:lvl w:ilvl="0" w:tplc="7C264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C300D4"/>
    <w:multiLevelType w:val="hybridMultilevel"/>
    <w:tmpl w:val="731C9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65C40"/>
    <w:multiLevelType w:val="hybridMultilevel"/>
    <w:tmpl w:val="A704C0EE"/>
    <w:lvl w:ilvl="0" w:tplc="1D081BFA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8E0C047E">
      <w:start w:val="1"/>
      <w:numFmt w:val="decimal"/>
      <w:lvlText w:val="%2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C54A3E7E">
      <w:numFmt w:val="bullet"/>
      <w:lvlText w:val="•"/>
      <w:lvlJc w:val="left"/>
      <w:pPr>
        <w:ind w:left="1511" w:hanging="220"/>
      </w:pPr>
      <w:rPr>
        <w:rFonts w:hint="default"/>
      </w:rPr>
    </w:lvl>
    <w:lvl w:ilvl="3" w:tplc="D5AA5BDA">
      <w:numFmt w:val="bullet"/>
      <w:lvlText w:val="•"/>
      <w:lvlJc w:val="left"/>
      <w:pPr>
        <w:ind w:left="2583" w:hanging="220"/>
      </w:pPr>
      <w:rPr>
        <w:rFonts w:hint="default"/>
      </w:rPr>
    </w:lvl>
    <w:lvl w:ilvl="4" w:tplc="1DD0083C">
      <w:numFmt w:val="bullet"/>
      <w:lvlText w:val="•"/>
      <w:lvlJc w:val="left"/>
      <w:pPr>
        <w:ind w:left="3655" w:hanging="220"/>
      </w:pPr>
      <w:rPr>
        <w:rFonts w:hint="default"/>
      </w:rPr>
    </w:lvl>
    <w:lvl w:ilvl="5" w:tplc="5930E058">
      <w:numFmt w:val="bullet"/>
      <w:lvlText w:val="•"/>
      <w:lvlJc w:val="left"/>
      <w:pPr>
        <w:ind w:left="4727" w:hanging="220"/>
      </w:pPr>
      <w:rPr>
        <w:rFonts w:hint="default"/>
      </w:rPr>
    </w:lvl>
    <w:lvl w:ilvl="6" w:tplc="42AACC42">
      <w:numFmt w:val="bullet"/>
      <w:lvlText w:val="•"/>
      <w:lvlJc w:val="left"/>
      <w:pPr>
        <w:ind w:left="5798" w:hanging="220"/>
      </w:pPr>
      <w:rPr>
        <w:rFonts w:hint="default"/>
      </w:rPr>
    </w:lvl>
    <w:lvl w:ilvl="7" w:tplc="B5E00966">
      <w:numFmt w:val="bullet"/>
      <w:lvlText w:val="•"/>
      <w:lvlJc w:val="left"/>
      <w:pPr>
        <w:ind w:left="6870" w:hanging="220"/>
      </w:pPr>
      <w:rPr>
        <w:rFonts w:hint="default"/>
      </w:rPr>
    </w:lvl>
    <w:lvl w:ilvl="8" w:tplc="115A1974">
      <w:numFmt w:val="bullet"/>
      <w:lvlText w:val="•"/>
      <w:lvlJc w:val="left"/>
      <w:pPr>
        <w:ind w:left="7942" w:hanging="220"/>
      </w:pPr>
      <w:rPr>
        <w:rFonts w:hint="default"/>
      </w:rPr>
    </w:lvl>
  </w:abstractNum>
  <w:abstractNum w:abstractNumId="21" w15:restartNumberingAfterBreak="0">
    <w:nsid w:val="2DC520E7"/>
    <w:multiLevelType w:val="hybridMultilevel"/>
    <w:tmpl w:val="CE8E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21CC2"/>
    <w:multiLevelType w:val="hybridMultilevel"/>
    <w:tmpl w:val="57A0E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4A1122"/>
    <w:multiLevelType w:val="hybridMultilevel"/>
    <w:tmpl w:val="CA0810FA"/>
    <w:lvl w:ilvl="0" w:tplc="DF34767A">
      <w:start w:val="17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43B5FFD"/>
    <w:multiLevelType w:val="hybridMultilevel"/>
    <w:tmpl w:val="5DAE7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84B85"/>
    <w:multiLevelType w:val="hybridMultilevel"/>
    <w:tmpl w:val="52D418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87EBC"/>
    <w:multiLevelType w:val="hybridMultilevel"/>
    <w:tmpl w:val="FB4667E2"/>
    <w:lvl w:ilvl="0" w:tplc="E96EDF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5100F"/>
    <w:multiLevelType w:val="hybridMultilevel"/>
    <w:tmpl w:val="FCBA0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6346"/>
    <w:multiLevelType w:val="hybridMultilevel"/>
    <w:tmpl w:val="D6B2FADA"/>
    <w:lvl w:ilvl="0" w:tplc="5F50FE5C">
      <w:start w:val="1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5F4A51CE"/>
    <w:multiLevelType w:val="hybridMultilevel"/>
    <w:tmpl w:val="BEF8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946D4"/>
    <w:multiLevelType w:val="hybridMultilevel"/>
    <w:tmpl w:val="3E48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2385D"/>
    <w:multiLevelType w:val="hybridMultilevel"/>
    <w:tmpl w:val="74881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12708"/>
    <w:multiLevelType w:val="hybridMultilevel"/>
    <w:tmpl w:val="B344B4BC"/>
    <w:lvl w:ilvl="0" w:tplc="2AD24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560A1"/>
    <w:multiLevelType w:val="hybridMultilevel"/>
    <w:tmpl w:val="05FC10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31D8E"/>
    <w:multiLevelType w:val="hybridMultilevel"/>
    <w:tmpl w:val="37286002"/>
    <w:lvl w:ilvl="0" w:tplc="2174D9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CA22051"/>
    <w:multiLevelType w:val="hybridMultilevel"/>
    <w:tmpl w:val="B344B4BC"/>
    <w:lvl w:ilvl="0" w:tplc="2AD24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C6421"/>
    <w:multiLevelType w:val="hybridMultilevel"/>
    <w:tmpl w:val="8730D9FE"/>
    <w:lvl w:ilvl="0" w:tplc="968E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34"/>
  </w:num>
  <w:num w:numId="4">
    <w:abstractNumId w:val="17"/>
  </w:num>
  <w:num w:numId="5">
    <w:abstractNumId w:val="4"/>
  </w:num>
  <w:num w:numId="6">
    <w:abstractNumId w:val="2"/>
  </w:num>
  <w:num w:numId="7">
    <w:abstractNumId w:val="22"/>
  </w:num>
  <w:num w:numId="8">
    <w:abstractNumId w:val="28"/>
  </w:num>
  <w:num w:numId="9">
    <w:abstractNumId w:val="5"/>
  </w:num>
  <w:num w:numId="10">
    <w:abstractNumId w:val="10"/>
  </w:num>
  <w:num w:numId="11">
    <w:abstractNumId w:val="23"/>
  </w:num>
  <w:num w:numId="12">
    <w:abstractNumId w:val="36"/>
  </w:num>
  <w:num w:numId="13">
    <w:abstractNumId w:val="32"/>
  </w:num>
  <w:num w:numId="14">
    <w:abstractNumId w:val="18"/>
  </w:num>
  <w:num w:numId="15">
    <w:abstractNumId w:val="27"/>
  </w:num>
  <w:num w:numId="16">
    <w:abstractNumId w:val="30"/>
  </w:num>
  <w:num w:numId="17">
    <w:abstractNumId w:val="35"/>
  </w:num>
  <w:num w:numId="18">
    <w:abstractNumId w:val="11"/>
  </w:num>
  <w:num w:numId="19">
    <w:abstractNumId w:val="15"/>
  </w:num>
  <w:num w:numId="20">
    <w:abstractNumId w:val="20"/>
  </w:num>
  <w:num w:numId="21">
    <w:abstractNumId w:val="31"/>
  </w:num>
  <w:num w:numId="22">
    <w:abstractNumId w:val="8"/>
  </w:num>
  <w:num w:numId="23">
    <w:abstractNumId w:val="0"/>
  </w:num>
  <w:num w:numId="24">
    <w:abstractNumId w:val="7"/>
  </w:num>
  <w:num w:numId="25">
    <w:abstractNumId w:val="21"/>
  </w:num>
  <w:num w:numId="26">
    <w:abstractNumId w:val="29"/>
  </w:num>
  <w:num w:numId="27">
    <w:abstractNumId w:val="19"/>
  </w:num>
  <w:num w:numId="28">
    <w:abstractNumId w:val="26"/>
  </w:num>
  <w:num w:numId="29">
    <w:abstractNumId w:val="16"/>
  </w:num>
  <w:num w:numId="30">
    <w:abstractNumId w:val="6"/>
  </w:num>
  <w:num w:numId="31">
    <w:abstractNumId w:val="14"/>
  </w:num>
  <w:num w:numId="32">
    <w:abstractNumId w:val="1"/>
  </w:num>
  <w:num w:numId="33">
    <w:abstractNumId w:val="12"/>
  </w:num>
  <w:num w:numId="34">
    <w:abstractNumId w:val="33"/>
  </w:num>
  <w:num w:numId="35">
    <w:abstractNumId w:val="25"/>
  </w:num>
  <w:num w:numId="36">
    <w:abstractNumId w:val="2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08"/>
    <w:rsid w:val="00000F9F"/>
    <w:rsid w:val="00004B38"/>
    <w:rsid w:val="00006F25"/>
    <w:rsid w:val="000166CC"/>
    <w:rsid w:val="000170C3"/>
    <w:rsid w:val="00020F28"/>
    <w:rsid w:val="0003318A"/>
    <w:rsid w:val="0004096E"/>
    <w:rsid w:val="00052C34"/>
    <w:rsid w:val="00061386"/>
    <w:rsid w:val="00062800"/>
    <w:rsid w:val="0006405D"/>
    <w:rsid w:val="00065F09"/>
    <w:rsid w:val="000712AA"/>
    <w:rsid w:val="00072D82"/>
    <w:rsid w:val="00076315"/>
    <w:rsid w:val="0007640E"/>
    <w:rsid w:val="00084037"/>
    <w:rsid w:val="0008526B"/>
    <w:rsid w:val="00094AE9"/>
    <w:rsid w:val="000A3518"/>
    <w:rsid w:val="000B0D2D"/>
    <w:rsid w:val="000C512F"/>
    <w:rsid w:val="000D635B"/>
    <w:rsid w:val="000D6596"/>
    <w:rsid w:val="000E26FA"/>
    <w:rsid w:val="000F06B5"/>
    <w:rsid w:val="000F68DC"/>
    <w:rsid w:val="00115967"/>
    <w:rsid w:val="00141781"/>
    <w:rsid w:val="00143B8B"/>
    <w:rsid w:val="001468A7"/>
    <w:rsid w:val="001550EC"/>
    <w:rsid w:val="001569F6"/>
    <w:rsid w:val="00165212"/>
    <w:rsid w:val="001675C5"/>
    <w:rsid w:val="00175D68"/>
    <w:rsid w:val="0018313A"/>
    <w:rsid w:val="00196D28"/>
    <w:rsid w:val="001A00AA"/>
    <w:rsid w:val="001B39CA"/>
    <w:rsid w:val="001C0CF2"/>
    <w:rsid w:val="001F6DA6"/>
    <w:rsid w:val="001F7983"/>
    <w:rsid w:val="00214140"/>
    <w:rsid w:val="0021520B"/>
    <w:rsid w:val="002273A1"/>
    <w:rsid w:val="0023197D"/>
    <w:rsid w:val="002335BE"/>
    <w:rsid w:val="0024078B"/>
    <w:rsid w:val="00241005"/>
    <w:rsid w:val="00243554"/>
    <w:rsid w:val="00246989"/>
    <w:rsid w:val="00252F6C"/>
    <w:rsid w:val="0026715A"/>
    <w:rsid w:val="00267EF7"/>
    <w:rsid w:val="0027227F"/>
    <w:rsid w:val="00273181"/>
    <w:rsid w:val="00282746"/>
    <w:rsid w:val="00284C5E"/>
    <w:rsid w:val="00285466"/>
    <w:rsid w:val="00285DEF"/>
    <w:rsid w:val="002865CA"/>
    <w:rsid w:val="00292720"/>
    <w:rsid w:val="00295218"/>
    <w:rsid w:val="002A17F6"/>
    <w:rsid w:val="002B0BD7"/>
    <w:rsid w:val="002C340C"/>
    <w:rsid w:val="002E1FFD"/>
    <w:rsid w:val="002E4002"/>
    <w:rsid w:val="002E672E"/>
    <w:rsid w:val="002F6A4B"/>
    <w:rsid w:val="0030179B"/>
    <w:rsid w:val="00302347"/>
    <w:rsid w:val="00305C20"/>
    <w:rsid w:val="0031453F"/>
    <w:rsid w:val="00316150"/>
    <w:rsid w:val="0031727E"/>
    <w:rsid w:val="00325A92"/>
    <w:rsid w:val="00330510"/>
    <w:rsid w:val="00330F22"/>
    <w:rsid w:val="00333E6C"/>
    <w:rsid w:val="00342CDF"/>
    <w:rsid w:val="003443E5"/>
    <w:rsid w:val="00351C7B"/>
    <w:rsid w:val="00352291"/>
    <w:rsid w:val="00381CB3"/>
    <w:rsid w:val="003850D2"/>
    <w:rsid w:val="00391D3D"/>
    <w:rsid w:val="0039449D"/>
    <w:rsid w:val="00395E0C"/>
    <w:rsid w:val="003973B5"/>
    <w:rsid w:val="003A2F94"/>
    <w:rsid w:val="003B27EC"/>
    <w:rsid w:val="003B50A6"/>
    <w:rsid w:val="003D39FC"/>
    <w:rsid w:val="003D4E6A"/>
    <w:rsid w:val="003E1B1E"/>
    <w:rsid w:val="003E28C1"/>
    <w:rsid w:val="003F0A13"/>
    <w:rsid w:val="003F1A56"/>
    <w:rsid w:val="003F3F4D"/>
    <w:rsid w:val="00404EFB"/>
    <w:rsid w:val="00405B7D"/>
    <w:rsid w:val="00413EE7"/>
    <w:rsid w:val="00424072"/>
    <w:rsid w:val="00424379"/>
    <w:rsid w:val="00427DC8"/>
    <w:rsid w:val="00430603"/>
    <w:rsid w:val="004310B4"/>
    <w:rsid w:val="00437829"/>
    <w:rsid w:val="004421BC"/>
    <w:rsid w:val="00454F74"/>
    <w:rsid w:val="00455B8F"/>
    <w:rsid w:val="00457CE3"/>
    <w:rsid w:val="00463786"/>
    <w:rsid w:val="0047058F"/>
    <w:rsid w:val="00474252"/>
    <w:rsid w:val="00474DE4"/>
    <w:rsid w:val="004800B7"/>
    <w:rsid w:val="00480D52"/>
    <w:rsid w:val="004865F5"/>
    <w:rsid w:val="004934D1"/>
    <w:rsid w:val="00494B45"/>
    <w:rsid w:val="00497933"/>
    <w:rsid w:val="004A18F2"/>
    <w:rsid w:val="004B068D"/>
    <w:rsid w:val="004B08B0"/>
    <w:rsid w:val="004B60FE"/>
    <w:rsid w:val="004B6703"/>
    <w:rsid w:val="004C0C18"/>
    <w:rsid w:val="004E49E8"/>
    <w:rsid w:val="004F28B9"/>
    <w:rsid w:val="00501854"/>
    <w:rsid w:val="005022C4"/>
    <w:rsid w:val="00503090"/>
    <w:rsid w:val="00511647"/>
    <w:rsid w:val="0051614B"/>
    <w:rsid w:val="00517648"/>
    <w:rsid w:val="00531E16"/>
    <w:rsid w:val="00534E16"/>
    <w:rsid w:val="00537146"/>
    <w:rsid w:val="00543909"/>
    <w:rsid w:val="00552593"/>
    <w:rsid w:val="00554ABC"/>
    <w:rsid w:val="005556B1"/>
    <w:rsid w:val="00575EFD"/>
    <w:rsid w:val="00577BFD"/>
    <w:rsid w:val="00583E85"/>
    <w:rsid w:val="00585D91"/>
    <w:rsid w:val="005A3846"/>
    <w:rsid w:val="005B583D"/>
    <w:rsid w:val="005C430B"/>
    <w:rsid w:val="005E50BF"/>
    <w:rsid w:val="005E7EB1"/>
    <w:rsid w:val="005F210C"/>
    <w:rsid w:val="005F46F1"/>
    <w:rsid w:val="005F5D18"/>
    <w:rsid w:val="00603803"/>
    <w:rsid w:val="00617B7D"/>
    <w:rsid w:val="006271F6"/>
    <w:rsid w:val="00627AAE"/>
    <w:rsid w:val="00641051"/>
    <w:rsid w:val="00653315"/>
    <w:rsid w:val="00654C24"/>
    <w:rsid w:val="006635B3"/>
    <w:rsid w:val="00672202"/>
    <w:rsid w:val="00674808"/>
    <w:rsid w:val="006939D2"/>
    <w:rsid w:val="00693EB8"/>
    <w:rsid w:val="006A07BF"/>
    <w:rsid w:val="006A3C8A"/>
    <w:rsid w:val="006A6AC5"/>
    <w:rsid w:val="006C713B"/>
    <w:rsid w:val="006C7437"/>
    <w:rsid w:val="006D0DA2"/>
    <w:rsid w:val="006E3123"/>
    <w:rsid w:val="006E6E77"/>
    <w:rsid w:val="006F271C"/>
    <w:rsid w:val="00716D6F"/>
    <w:rsid w:val="00727DB8"/>
    <w:rsid w:val="00730EFD"/>
    <w:rsid w:val="00736FC9"/>
    <w:rsid w:val="00737FFD"/>
    <w:rsid w:val="0074303D"/>
    <w:rsid w:val="00750A1D"/>
    <w:rsid w:val="00751AC0"/>
    <w:rsid w:val="00754013"/>
    <w:rsid w:val="007562A9"/>
    <w:rsid w:val="007625D1"/>
    <w:rsid w:val="00762978"/>
    <w:rsid w:val="00773103"/>
    <w:rsid w:val="00784E77"/>
    <w:rsid w:val="00787222"/>
    <w:rsid w:val="00790B2D"/>
    <w:rsid w:val="0079164E"/>
    <w:rsid w:val="007A153D"/>
    <w:rsid w:val="007A67EB"/>
    <w:rsid w:val="007B02DA"/>
    <w:rsid w:val="007B7952"/>
    <w:rsid w:val="007C05C6"/>
    <w:rsid w:val="007D0B5D"/>
    <w:rsid w:val="007E7465"/>
    <w:rsid w:val="007F1035"/>
    <w:rsid w:val="007F147A"/>
    <w:rsid w:val="00807FF6"/>
    <w:rsid w:val="008123E0"/>
    <w:rsid w:val="00813727"/>
    <w:rsid w:val="00827E03"/>
    <w:rsid w:val="008314C2"/>
    <w:rsid w:val="00832367"/>
    <w:rsid w:val="00834967"/>
    <w:rsid w:val="00842CC9"/>
    <w:rsid w:val="008440E7"/>
    <w:rsid w:val="00846AEA"/>
    <w:rsid w:val="008552BF"/>
    <w:rsid w:val="00860BD9"/>
    <w:rsid w:val="008711C2"/>
    <w:rsid w:val="008723B6"/>
    <w:rsid w:val="00886AFB"/>
    <w:rsid w:val="008911AF"/>
    <w:rsid w:val="008A1F56"/>
    <w:rsid w:val="008A722F"/>
    <w:rsid w:val="008A7CE1"/>
    <w:rsid w:val="008B7B27"/>
    <w:rsid w:val="008C0B28"/>
    <w:rsid w:val="008C0FC2"/>
    <w:rsid w:val="008D0A98"/>
    <w:rsid w:val="008D6802"/>
    <w:rsid w:val="008E1F19"/>
    <w:rsid w:val="008E3CBF"/>
    <w:rsid w:val="008E5FE0"/>
    <w:rsid w:val="008E7D72"/>
    <w:rsid w:val="008F4F8E"/>
    <w:rsid w:val="009005DF"/>
    <w:rsid w:val="00903C9D"/>
    <w:rsid w:val="00931405"/>
    <w:rsid w:val="00941D66"/>
    <w:rsid w:val="0094362F"/>
    <w:rsid w:val="009479D2"/>
    <w:rsid w:val="0095334C"/>
    <w:rsid w:val="009574E3"/>
    <w:rsid w:val="00963FBB"/>
    <w:rsid w:val="00965843"/>
    <w:rsid w:val="009727F1"/>
    <w:rsid w:val="00975D23"/>
    <w:rsid w:val="0098436E"/>
    <w:rsid w:val="00986396"/>
    <w:rsid w:val="009D2AD5"/>
    <w:rsid w:val="009D6E0B"/>
    <w:rsid w:val="009E2A58"/>
    <w:rsid w:val="009E41D0"/>
    <w:rsid w:val="009F2AB2"/>
    <w:rsid w:val="00A02191"/>
    <w:rsid w:val="00A12376"/>
    <w:rsid w:val="00A214FF"/>
    <w:rsid w:val="00A24445"/>
    <w:rsid w:val="00A25390"/>
    <w:rsid w:val="00A2641B"/>
    <w:rsid w:val="00A27F4B"/>
    <w:rsid w:val="00A4387A"/>
    <w:rsid w:val="00A44AB2"/>
    <w:rsid w:val="00A44E59"/>
    <w:rsid w:val="00A577CD"/>
    <w:rsid w:val="00A620CD"/>
    <w:rsid w:val="00A84D72"/>
    <w:rsid w:val="00A85EFB"/>
    <w:rsid w:val="00A9166C"/>
    <w:rsid w:val="00A93781"/>
    <w:rsid w:val="00A9642D"/>
    <w:rsid w:val="00A96B13"/>
    <w:rsid w:val="00AA0D0D"/>
    <w:rsid w:val="00AB241B"/>
    <w:rsid w:val="00AE4450"/>
    <w:rsid w:val="00AE446C"/>
    <w:rsid w:val="00AF1456"/>
    <w:rsid w:val="00AF171A"/>
    <w:rsid w:val="00AF1982"/>
    <w:rsid w:val="00AF2293"/>
    <w:rsid w:val="00AF52C6"/>
    <w:rsid w:val="00AF5443"/>
    <w:rsid w:val="00B06CDE"/>
    <w:rsid w:val="00B216A5"/>
    <w:rsid w:val="00B2240B"/>
    <w:rsid w:val="00B23FCF"/>
    <w:rsid w:val="00B26E00"/>
    <w:rsid w:val="00B4048E"/>
    <w:rsid w:val="00B52F36"/>
    <w:rsid w:val="00B657FF"/>
    <w:rsid w:val="00B65D53"/>
    <w:rsid w:val="00B7766F"/>
    <w:rsid w:val="00B84F77"/>
    <w:rsid w:val="00B97BDE"/>
    <w:rsid w:val="00BA02EE"/>
    <w:rsid w:val="00BA5581"/>
    <w:rsid w:val="00BB4E53"/>
    <w:rsid w:val="00BD6FD9"/>
    <w:rsid w:val="00BE1219"/>
    <w:rsid w:val="00BF18BE"/>
    <w:rsid w:val="00BF453C"/>
    <w:rsid w:val="00C03C49"/>
    <w:rsid w:val="00C136EA"/>
    <w:rsid w:val="00C21104"/>
    <w:rsid w:val="00C24821"/>
    <w:rsid w:val="00C24F25"/>
    <w:rsid w:val="00C32FDF"/>
    <w:rsid w:val="00C43CF6"/>
    <w:rsid w:val="00C81B77"/>
    <w:rsid w:val="00C862F2"/>
    <w:rsid w:val="00C92773"/>
    <w:rsid w:val="00C92A92"/>
    <w:rsid w:val="00CA2ED5"/>
    <w:rsid w:val="00CB04F6"/>
    <w:rsid w:val="00CB18D1"/>
    <w:rsid w:val="00CB4880"/>
    <w:rsid w:val="00CC51A4"/>
    <w:rsid w:val="00CD128D"/>
    <w:rsid w:val="00CE2A78"/>
    <w:rsid w:val="00CE36C8"/>
    <w:rsid w:val="00CE6640"/>
    <w:rsid w:val="00CF7DA7"/>
    <w:rsid w:val="00D469FB"/>
    <w:rsid w:val="00D503D1"/>
    <w:rsid w:val="00D50543"/>
    <w:rsid w:val="00D54C0F"/>
    <w:rsid w:val="00D57E4D"/>
    <w:rsid w:val="00D63FD6"/>
    <w:rsid w:val="00D80004"/>
    <w:rsid w:val="00D938D2"/>
    <w:rsid w:val="00DA47F0"/>
    <w:rsid w:val="00DB1323"/>
    <w:rsid w:val="00DB787A"/>
    <w:rsid w:val="00DC09B2"/>
    <w:rsid w:val="00DC0E95"/>
    <w:rsid w:val="00DC2AED"/>
    <w:rsid w:val="00DE1020"/>
    <w:rsid w:val="00DE1C3A"/>
    <w:rsid w:val="00DF0A43"/>
    <w:rsid w:val="00DF74AE"/>
    <w:rsid w:val="00E07430"/>
    <w:rsid w:val="00E14E3E"/>
    <w:rsid w:val="00E17E36"/>
    <w:rsid w:val="00E2431F"/>
    <w:rsid w:val="00E249B2"/>
    <w:rsid w:val="00E25549"/>
    <w:rsid w:val="00E26553"/>
    <w:rsid w:val="00E27774"/>
    <w:rsid w:val="00E30493"/>
    <w:rsid w:val="00E41FB6"/>
    <w:rsid w:val="00E42D82"/>
    <w:rsid w:val="00E4616F"/>
    <w:rsid w:val="00E52791"/>
    <w:rsid w:val="00E65D2E"/>
    <w:rsid w:val="00E7265A"/>
    <w:rsid w:val="00E80534"/>
    <w:rsid w:val="00E847C9"/>
    <w:rsid w:val="00E8602D"/>
    <w:rsid w:val="00E9725C"/>
    <w:rsid w:val="00EA2293"/>
    <w:rsid w:val="00EB0AC8"/>
    <w:rsid w:val="00EB4C13"/>
    <w:rsid w:val="00EC3BAA"/>
    <w:rsid w:val="00EC620D"/>
    <w:rsid w:val="00EC7D1C"/>
    <w:rsid w:val="00ED22A2"/>
    <w:rsid w:val="00ED2391"/>
    <w:rsid w:val="00ED424F"/>
    <w:rsid w:val="00EE36FC"/>
    <w:rsid w:val="00F00228"/>
    <w:rsid w:val="00F04B0B"/>
    <w:rsid w:val="00F06C8D"/>
    <w:rsid w:val="00F209BF"/>
    <w:rsid w:val="00F504EF"/>
    <w:rsid w:val="00F5203D"/>
    <w:rsid w:val="00F625CE"/>
    <w:rsid w:val="00F82429"/>
    <w:rsid w:val="00F83148"/>
    <w:rsid w:val="00FA0228"/>
    <w:rsid w:val="00FA499D"/>
    <w:rsid w:val="00FB6984"/>
    <w:rsid w:val="00FC4567"/>
    <w:rsid w:val="00FD6A7A"/>
    <w:rsid w:val="00FE4379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4C848B36"/>
  <w15:docId w15:val="{EB811FEB-1873-47F9-A316-509AC62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A92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5D68"/>
    <w:pPr>
      <w:keepNext/>
      <w:keepLines/>
      <w:spacing w:before="12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A9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020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paragraph" w:styleId="Tekstdymka">
    <w:name w:val="Balloon Text"/>
    <w:basedOn w:val="Normalny"/>
    <w:link w:val="TekstdymkaZnak"/>
    <w:uiPriority w:val="99"/>
    <w:semiHidden/>
    <w:unhideWhenUsed/>
    <w:rsid w:val="0007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3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50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8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8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8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D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75EFD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5EFD"/>
    <w:rPr>
      <w:rFonts w:ascii="Times New Roman" w:eastAsia="Times New Roman" w:hAnsi="Times New Roman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75D6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25A9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1020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559AA-878C-4574-9793-11B0E2FA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stanie realizacji planu kontroli na rok 2020 oraz pozostałej działalności</vt:lpstr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stanie realizacji planu kontroli na rok 2020 oraz pozostałej działalności</dc:title>
  <dc:creator>Laptop</dc:creator>
  <cp:lastModifiedBy>Sylwia Ogierman</cp:lastModifiedBy>
  <cp:revision>109</cp:revision>
  <cp:lastPrinted>2021-12-30T11:01:00Z</cp:lastPrinted>
  <dcterms:created xsi:type="dcterms:W3CDTF">2021-02-01T08:07:00Z</dcterms:created>
  <dcterms:modified xsi:type="dcterms:W3CDTF">2022-01-27T07:23:00Z</dcterms:modified>
</cp:coreProperties>
</file>